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河北工业大学党委理论学习中心组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扩大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学习方案</w:t>
      </w:r>
    </w:p>
    <w:p>
      <w:pPr>
        <w:spacing w:line="600" w:lineRule="exact"/>
        <w:jc w:val="center"/>
        <w:rPr>
          <w:rFonts w:ascii="楷体_GB2312" w:hAnsi="方正小标宋简体" w:eastAsia="楷体_GB2312" w:cs="方正小标宋简体"/>
          <w:sz w:val="44"/>
          <w:szCs w:val="44"/>
        </w:rPr>
      </w:pPr>
      <w:r>
        <w:rPr>
          <w:rFonts w:hint="eastAsia" w:ascii="楷体_GB2312" w:hAnsi="方正小标宋简体" w:eastAsia="楷体_GB2312" w:cs="方正小标宋简体"/>
          <w:sz w:val="32"/>
          <w:szCs w:val="32"/>
        </w:rPr>
        <w:t>2021年第</w:t>
      </w:r>
      <w:r>
        <w:rPr>
          <w:rFonts w:hint="eastAsia" w:ascii="楷体_GB2312" w:hAnsi="方正小标宋简体" w:eastAsia="楷体_GB2312" w:cs="方正小标宋简体"/>
          <w:sz w:val="32"/>
          <w:szCs w:val="32"/>
          <w:lang w:val="en-US" w:eastAsia="zh-CN"/>
        </w:rPr>
        <w:t>4</w:t>
      </w:r>
      <w:r>
        <w:rPr>
          <w:rFonts w:hint="eastAsia" w:ascii="楷体_GB2312" w:hAnsi="方正小标宋简体" w:eastAsia="楷体_GB2312" w:cs="方正小标宋简体"/>
          <w:sz w:val="32"/>
          <w:szCs w:val="32"/>
        </w:rPr>
        <w:t>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黑体" w:hAnsi="黑体" w:eastAsia="黑体" w:cs="黑体"/>
          <w:bCs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6"/>
          <w:szCs w:val="36"/>
        </w:rPr>
        <w:t>集</w:t>
      </w:r>
      <w:r>
        <w:rPr>
          <w:rFonts w:hint="eastAsia" w:ascii="黑体" w:hAnsi="黑体" w:eastAsia="黑体" w:cs="黑体"/>
          <w:bCs/>
          <w:color w:val="auto"/>
          <w:sz w:val="36"/>
          <w:szCs w:val="36"/>
          <w:lang w:val="en-US" w:eastAsia="zh-CN"/>
        </w:rPr>
        <w:t>体</w:t>
      </w:r>
      <w:r>
        <w:rPr>
          <w:rFonts w:hint="eastAsia" w:ascii="黑体" w:hAnsi="黑体" w:eastAsia="黑体" w:cs="黑体"/>
          <w:bCs/>
          <w:color w:val="auto"/>
          <w:sz w:val="36"/>
          <w:szCs w:val="36"/>
        </w:rPr>
        <w:t>学习</w:t>
      </w:r>
      <w:r>
        <w:rPr>
          <w:rFonts w:hint="eastAsia" w:ascii="黑体" w:hAnsi="黑体" w:eastAsia="黑体" w:cs="黑体"/>
          <w:bCs/>
          <w:color w:val="auto"/>
          <w:sz w:val="36"/>
          <w:szCs w:val="36"/>
          <w:lang w:eastAsia="zh-CN"/>
        </w:rPr>
        <w:t>、</w:t>
      </w:r>
      <w:r>
        <w:rPr>
          <w:rFonts w:hint="eastAsia" w:ascii="黑体" w:hAnsi="黑体" w:eastAsia="黑体" w:cs="黑体"/>
          <w:bCs/>
          <w:color w:val="auto"/>
          <w:sz w:val="36"/>
          <w:szCs w:val="36"/>
          <w:lang w:val="en-US" w:eastAsia="zh-CN"/>
        </w:rPr>
        <w:t>专题研讨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eastAsia="仿宋_GB2312"/>
          <w:color w:val="00B0F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时    间</w:t>
      </w:r>
      <w:r>
        <w:rPr>
          <w:rFonts w:hint="eastAsia" w:ascii="仿宋_GB2312" w:eastAsia="仿宋_GB2312"/>
          <w:color w:val="auto"/>
          <w:sz w:val="32"/>
          <w:szCs w:val="32"/>
        </w:rPr>
        <w:t>：2021年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星期一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下午2:00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地    点</w:t>
      </w:r>
      <w:r>
        <w:rPr>
          <w:rFonts w:hint="eastAsia" w:ascii="仿宋_GB2312" w:eastAsia="仿宋_GB2312"/>
          <w:color w:val="auto"/>
          <w:sz w:val="32"/>
          <w:szCs w:val="32"/>
        </w:rPr>
        <w:t>：北辰校区行政楼A407会议室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285" w:hanging="1285" w:hangingChars="4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参 加 人</w:t>
      </w:r>
      <w:r>
        <w:rPr>
          <w:rFonts w:hint="eastAsia" w:ascii="仿宋_GB2312" w:eastAsia="仿宋_GB2312"/>
          <w:color w:val="auto"/>
          <w:sz w:val="32"/>
          <w:szCs w:val="32"/>
        </w:rPr>
        <w:t>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全体校领导、</w:t>
      </w:r>
      <w:r>
        <w:rPr>
          <w:rFonts w:hint="eastAsia" w:ascii="仿宋_GB2312" w:eastAsia="仿宋_GB2312"/>
          <w:color w:val="auto"/>
          <w:sz w:val="32"/>
          <w:szCs w:val="32"/>
        </w:rPr>
        <w:t>校党委理论学习中心组全体成员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eastAsia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学习内容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1.学习保密相关文件精神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 xml:space="preserve">    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领学人：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李  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ascii="仿宋_GB2312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习近平给河北省平山县西柏坡镇北庄村全体党员的回信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 xml:space="preserve">    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领学人：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贺立军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.中国共产党统一战线工作条例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 xml:space="preserve">    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领学人：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赵  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仿宋_GB2312" w:eastAsia="仿宋_GB2312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4.党史学习教育专题--“抗美援朝精神”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领学人：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韩  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仿宋_GB2312" w:eastAsia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发言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人：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赵  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黑体" w:hAnsi="黑体" w:eastAsia="黑体" w:cs="黑体"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自  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时    间</w:t>
      </w:r>
      <w:r>
        <w:rPr>
          <w:rFonts w:hint="eastAsia" w:ascii="仿宋_GB2312" w:eastAsia="仿宋_GB2312"/>
          <w:sz w:val="32"/>
          <w:szCs w:val="32"/>
        </w:rPr>
        <w:t>：2021年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月底前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285" w:hanging="1285" w:hangingChars="4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参 加 人</w:t>
      </w:r>
      <w:r>
        <w:rPr>
          <w:rFonts w:hint="eastAsia" w:ascii="仿宋_GB2312" w:eastAsia="仿宋_GB2312"/>
          <w:sz w:val="32"/>
          <w:szCs w:val="32"/>
        </w:rPr>
        <w:t>：全体校党委理论学习中心组成员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学习内容</w:t>
      </w:r>
      <w:r>
        <w:rPr>
          <w:rFonts w:hint="eastAsia" w:ascii="仿宋_GB2312" w:eastAsia="仿宋_GB2312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1.习近平在党史学习教育动员大会上的讲话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2.习近平致厦门大学建校100周年的贺信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3.习近平对革命文物工作作出重要指示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4.习近平对打击治理电信网络诈骗犯罪工作作出重要指示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5.王东峰在西柏坡作党史学习教育专题宣讲报告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6.《习近平关于总体国家安全观论述摘编》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http://theory.people.com.cn/GB/68294/419481/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7.11集微纪录片《见证初心和使命的“十一书”》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http://dangshi.people.com.cn/GB/437231/index.html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81" w:firstLine="5440" w:firstLineChars="17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81" w:firstLine="5440" w:firstLineChars="17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党委宣传部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640" w:firstLine="5120" w:firstLineChars="1600"/>
        <w:textAlignment w:val="auto"/>
      </w:pPr>
      <w:r>
        <w:rPr>
          <w:rFonts w:hint="eastAsia" w:ascii="仿宋_GB2312" w:eastAsia="仿宋_GB2312"/>
          <w:sz w:val="32"/>
          <w:szCs w:val="32"/>
        </w:rPr>
        <w:t>2021年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footerReference r:id="rId3" w:type="default"/>
      <w:pgSz w:w="11906" w:h="16838"/>
      <w:pgMar w:top="1417" w:right="1587" w:bottom="1417" w:left="158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7053A"/>
    <w:rsid w:val="001819A1"/>
    <w:rsid w:val="001E52AD"/>
    <w:rsid w:val="001F3AFB"/>
    <w:rsid w:val="002A76F7"/>
    <w:rsid w:val="00396A8A"/>
    <w:rsid w:val="00464F94"/>
    <w:rsid w:val="00577DD5"/>
    <w:rsid w:val="006A22F9"/>
    <w:rsid w:val="00B34EC7"/>
    <w:rsid w:val="00C54299"/>
    <w:rsid w:val="00CC27EE"/>
    <w:rsid w:val="00D55831"/>
    <w:rsid w:val="00EC30FA"/>
    <w:rsid w:val="00EF0A14"/>
    <w:rsid w:val="00F74662"/>
    <w:rsid w:val="00FF2446"/>
    <w:rsid w:val="019556D9"/>
    <w:rsid w:val="01BC78BB"/>
    <w:rsid w:val="047C78B8"/>
    <w:rsid w:val="056A04B2"/>
    <w:rsid w:val="057D4DE6"/>
    <w:rsid w:val="06C45366"/>
    <w:rsid w:val="07F861D4"/>
    <w:rsid w:val="0A1A5094"/>
    <w:rsid w:val="0B2713B6"/>
    <w:rsid w:val="0B991099"/>
    <w:rsid w:val="0C1B304D"/>
    <w:rsid w:val="0C8D2132"/>
    <w:rsid w:val="0CAE6F12"/>
    <w:rsid w:val="0D522395"/>
    <w:rsid w:val="0D6232F9"/>
    <w:rsid w:val="109B3897"/>
    <w:rsid w:val="11255A07"/>
    <w:rsid w:val="11B23047"/>
    <w:rsid w:val="13386E3C"/>
    <w:rsid w:val="13412A9A"/>
    <w:rsid w:val="13A1749C"/>
    <w:rsid w:val="15026410"/>
    <w:rsid w:val="161C4125"/>
    <w:rsid w:val="17361BE1"/>
    <w:rsid w:val="1A2A2F5E"/>
    <w:rsid w:val="1B252A83"/>
    <w:rsid w:val="1ECA5633"/>
    <w:rsid w:val="1F801C0D"/>
    <w:rsid w:val="201B6930"/>
    <w:rsid w:val="21F175E9"/>
    <w:rsid w:val="2446650B"/>
    <w:rsid w:val="256B7252"/>
    <w:rsid w:val="280F3478"/>
    <w:rsid w:val="29366FA3"/>
    <w:rsid w:val="2BE5381F"/>
    <w:rsid w:val="2D574C8B"/>
    <w:rsid w:val="2EBC7FDF"/>
    <w:rsid w:val="306A31E4"/>
    <w:rsid w:val="307A6A96"/>
    <w:rsid w:val="32AE2840"/>
    <w:rsid w:val="33860ABD"/>
    <w:rsid w:val="33CB5861"/>
    <w:rsid w:val="357830C6"/>
    <w:rsid w:val="38E07554"/>
    <w:rsid w:val="398F64FE"/>
    <w:rsid w:val="39CD2C05"/>
    <w:rsid w:val="3A055168"/>
    <w:rsid w:val="3A172D34"/>
    <w:rsid w:val="3A3F0B00"/>
    <w:rsid w:val="3C15397B"/>
    <w:rsid w:val="3DC26F05"/>
    <w:rsid w:val="3E64515D"/>
    <w:rsid w:val="3E9206D4"/>
    <w:rsid w:val="3FCA2858"/>
    <w:rsid w:val="40397137"/>
    <w:rsid w:val="41305F2F"/>
    <w:rsid w:val="45CE0032"/>
    <w:rsid w:val="45DE6D80"/>
    <w:rsid w:val="470A0944"/>
    <w:rsid w:val="477335BB"/>
    <w:rsid w:val="478F2EF5"/>
    <w:rsid w:val="4A10432B"/>
    <w:rsid w:val="4A2E44F0"/>
    <w:rsid w:val="4B5726D8"/>
    <w:rsid w:val="4B973B09"/>
    <w:rsid w:val="4CCF2BF5"/>
    <w:rsid w:val="4CF54A1C"/>
    <w:rsid w:val="4DE313C5"/>
    <w:rsid w:val="4F442ED3"/>
    <w:rsid w:val="50B07C7E"/>
    <w:rsid w:val="51903F08"/>
    <w:rsid w:val="5197053A"/>
    <w:rsid w:val="51F84A92"/>
    <w:rsid w:val="52C80E25"/>
    <w:rsid w:val="540C2173"/>
    <w:rsid w:val="545C7B01"/>
    <w:rsid w:val="56F44C31"/>
    <w:rsid w:val="59BD4325"/>
    <w:rsid w:val="5F52239D"/>
    <w:rsid w:val="5FE10654"/>
    <w:rsid w:val="5FF83BB5"/>
    <w:rsid w:val="61220A73"/>
    <w:rsid w:val="63984485"/>
    <w:rsid w:val="644D392E"/>
    <w:rsid w:val="645353E7"/>
    <w:rsid w:val="64703BF6"/>
    <w:rsid w:val="648D7972"/>
    <w:rsid w:val="654B5C8D"/>
    <w:rsid w:val="66F1781F"/>
    <w:rsid w:val="68664274"/>
    <w:rsid w:val="696A71A1"/>
    <w:rsid w:val="6D9845BB"/>
    <w:rsid w:val="6E3E1FC6"/>
    <w:rsid w:val="6FDD0B14"/>
    <w:rsid w:val="702B32C1"/>
    <w:rsid w:val="70C80402"/>
    <w:rsid w:val="71EC6027"/>
    <w:rsid w:val="71F105FF"/>
    <w:rsid w:val="72662584"/>
    <w:rsid w:val="73FE6DAB"/>
    <w:rsid w:val="76630647"/>
    <w:rsid w:val="7672755F"/>
    <w:rsid w:val="76DE16DE"/>
    <w:rsid w:val="77696803"/>
    <w:rsid w:val="79B57DE9"/>
    <w:rsid w:val="7B6E133A"/>
    <w:rsid w:val="7C755196"/>
    <w:rsid w:val="7DFF0962"/>
    <w:rsid w:val="7E2A5844"/>
    <w:rsid w:val="7EA216ED"/>
    <w:rsid w:val="7FDC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批注框文本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日期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3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</Words>
  <Characters>391</Characters>
  <Lines>3</Lines>
  <Paragraphs>1</Paragraphs>
  <TotalTime>2</TotalTime>
  <ScaleCrop>false</ScaleCrop>
  <LinksUpToDate>false</LinksUpToDate>
  <CharactersWithSpaces>458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2020-09-20T03:27:00Z</dcterms:created>
  <dc:creator>二宁</dc:creator>
  <cp:lastModifiedBy>二宁</cp:lastModifiedBy>
  <cp:lastPrinted>2021-03-12T06:06:00Z</cp:lastPrinted>
  <dcterms:modified xsi:type="dcterms:W3CDTF">2021-04-15T04:27:57Z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299C2EC633964146BEC7C1FA58C016FD</vt:lpwstr>
  </property>
</Properties>
</file>